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77" w:rsidRDefault="008275CC">
      <w:pPr>
        <w:rPr>
          <w:lang w:val="mi-NZ"/>
        </w:rPr>
      </w:pPr>
      <w:r>
        <w:rPr>
          <w:b/>
          <w:bCs/>
          <w:lang w:val="mi-NZ"/>
        </w:rPr>
        <w:t xml:space="preserve">Minutes of the </w:t>
      </w:r>
      <w:r w:rsidR="004F2BB4" w:rsidRPr="00860CFD">
        <w:rPr>
          <w:b/>
          <w:bCs/>
          <w:lang w:val="mi-NZ"/>
        </w:rPr>
        <w:t>Meeting of the YM 2021 LAC</w:t>
      </w:r>
      <w:r w:rsidR="00E76A59" w:rsidRPr="00E76A59">
        <w:rPr>
          <w:lang w:val="mi-NZ"/>
        </w:rPr>
        <w:t xml:space="preserve"> held 7pm </w:t>
      </w:r>
      <w:r w:rsidR="003207AD" w:rsidRPr="00E76A59">
        <w:rPr>
          <w:lang w:val="mi-NZ"/>
        </w:rPr>
        <w:t>via Zoom</w:t>
      </w:r>
      <w:r w:rsidR="004F2BB4" w:rsidRPr="00E76A59">
        <w:rPr>
          <w:lang w:val="mi-NZ"/>
        </w:rPr>
        <w:tab/>
      </w:r>
      <w:r w:rsidR="004F2BB4">
        <w:rPr>
          <w:lang w:val="mi-NZ"/>
        </w:rPr>
        <w:t>25 September 2020</w:t>
      </w:r>
    </w:p>
    <w:p w:rsidR="004F2BB4" w:rsidRDefault="004F2BB4">
      <w:pPr>
        <w:rPr>
          <w:lang w:val="mi-NZ"/>
        </w:rPr>
      </w:pPr>
    </w:p>
    <w:p w:rsidR="004F2BB4" w:rsidRDefault="004F2BB4">
      <w:pPr>
        <w:rPr>
          <w:lang w:val="mi-NZ"/>
        </w:rPr>
      </w:pPr>
      <w:r>
        <w:rPr>
          <w:lang w:val="mi-NZ"/>
        </w:rPr>
        <w:t xml:space="preserve">Present: Alistair Hall, Anne Hall, Michael Short, Patricia Macgregor, Deborah Gimpelson </w:t>
      </w:r>
    </w:p>
    <w:p w:rsidR="007426CC" w:rsidRDefault="007426CC">
      <w:pPr>
        <w:rPr>
          <w:lang w:val="mi-NZ"/>
        </w:rPr>
      </w:pPr>
      <w:r>
        <w:rPr>
          <w:lang w:val="mi-NZ"/>
        </w:rPr>
        <w:t>Apology-Viola Palmer</w:t>
      </w:r>
    </w:p>
    <w:p w:rsidR="004F2BB4" w:rsidRDefault="00860CFD">
      <w:pPr>
        <w:rPr>
          <w:lang w:val="mi-NZ"/>
        </w:rPr>
      </w:pPr>
      <w:r>
        <w:rPr>
          <w:lang w:val="mi-NZ"/>
        </w:rPr>
        <w:tab/>
      </w:r>
    </w:p>
    <w:p w:rsidR="004F2BB4" w:rsidRDefault="004F2BB4">
      <w:pPr>
        <w:rPr>
          <w:lang w:val="mi-NZ"/>
        </w:rPr>
      </w:pPr>
      <w:r>
        <w:rPr>
          <w:lang w:val="mi-NZ"/>
        </w:rPr>
        <w:t>A few moments of silence to center us all.</w:t>
      </w:r>
    </w:p>
    <w:p w:rsidR="004F2BB4" w:rsidRDefault="004F2BB4">
      <w:pPr>
        <w:rPr>
          <w:lang w:val="mi-NZ"/>
        </w:rPr>
      </w:pPr>
    </w:p>
    <w:p w:rsidR="004F2BB4" w:rsidRDefault="004F2BB4" w:rsidP="004821B3">
      <w:pPr>
        <w:ind w:firstLine="720"/>
        <w:rPr>
          <w:lang w:val="mi-NZ"/>
        </w:rPr>
      </w:pPr>
      <w:r>
        <w:rPr>
          <w:lang w:val="mi-NZ"/>
        </w:rPr>
        <w:t>The intent of this meeting was to assess where we are in planning at 7-8 months from YM 2021.</w:t>
      </w:r>
      <w:r w:rsidR="004821B3" w:rsidRPr="004821B3">
        <w:rPr>
          <w:lang w:val="mi-NZ"/>
        </w:rPr>
        <w:t xml:space="preserve"> </w:t>
      </w:r>
    </w:p>
    <w:p w:rsidR="004F2BB4" w:rsidRDefault="004F2BB4">
      <w:pPr>
        <w:rPr>
          <w:lang w:val="mi-NZ"/>
        </w:rPr>
      </w:pPr>
    </w:p>
    <w:p w:rsidR="004F2BB4" w:rsidRPr="00B51B14" w:rsidRDefault="00B51B14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 w:rsidRPr="00B51B14">
        <w:rPr>
          <w:lang w:val="mi-NZ"/>
        </w:rPr>
        <w:t xml:space="preserve">Deb continues to be in contact with Sonya, the booking manager at El Rancho.  </w:t>
      </w:r>
      <w:r w:rsidR="00CE0857">
        <w:rPr>
          <w:lang w:val="mi-NZ"/>
        </w:rPr>
        <w:t xml:space="preserve">We have received their Policy for Covid-19 level 2. </w:t>
      </w:r>
      <w:r w:rsidRPr="00B51B14">
        <w:rPr>
          <w:lang w:val="mi-NZ"/>
        </w:rPr>
        <w:t xml:space="preserve">She has also written the head chef </w:t>
      </w:r>
      <w:r w:rsidR="00CE0857">
        <w:rPr>
          <w:lang w:val="mi-NZ"/>
        </w:rPr>
        <w:t xml:space="preserve"> about the catering </w:t>
      </w:r>
      <w:r w:rsidRPr="00B51B14">
        <w:rPr>
          <w:lang w:val="mi-NZ"/>
        </w:rPr>
        <w:t>but has not been in contact yet.</w:t>
      </w:r>
      <w:r w:rsidR="003207AD">
        <w:rPr>
          <w:lang w:val="mi-NZ"/>
        </w:rPr>
        <w:t xml:space="preserve"> </w:t>
      </w:r>
    </w:p>
    <w:p w:rsidR="00B51B14" w:rsidRDefault="00B51B14" w:rsidP="004821B3">
      <w:pPr>
        <w:spacing w:line="276" w:lineRule="auto"/>
        <w:rPr>
          <w:lang w:val="mi-NZ"/>
        </w:rPr>
      </w:pPr>
    </w:p>
    <w:p w:rsidR="00B51B14" w:rsidRPr="00B51B14" w:rsidRDefault="00B51B14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 w:rsidRPr="00B51B14">
        <w:rPr>
          <w:lang w:val="mi-NZ"/>
        </w:rPr>
        <w:t>The bank account for YM has been established by PNMM with Alistair Hall and Patricia Macgregor as the signatories.</w:t>
      </w:r>
    </w:p>
    <w:p w:rsidR="00C158D8" w:rsidRPr="004821B3" w:rsidRDefault="00C158D8" w:rsidP="004821B3">
      <w:pPr>
        <w:spacing w:line="276" w:lineRule="auto"/>
        <w:rPr>
          <w:lang w:val="mi-NZ"/>
        </w:rPr>
      </w:pPr>
    </w:p>
    <w:p w:rsidR="004821B3" w:rsidRPr="004821B3" w:rsidRDefault="00C158D8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>
        <w:rPr>
          <w:lang w:val="mi-NZ"/>
        </w:rPr>
        <w:t xml:space="preserve">Alistair and Ann will be working on the </w:t>
      </w:r>
      <w:r w:rsidR="003207AD">
        <w:rPr>
          <w:lang w:val="mi-NZ"/>
        </w:rPr>
        <w:t xml:space="preserve">various YM2021 </w:t>
      </w:r>
      <w:r>
        <w:rPr>
          <w:lang w:val="mi-NZ"/>
        </w:rPr>
        <w:t xml:space="preserve">registration </w:t>
      </w:r>
      <w:r w:rsidR="003207AD">
        <w:rPr>
          <w:lang w:val="mi-NZ"/>
        </w:rPr>
        <w:t>options, paper posted by mail or scanned and emailed, etc.  They are also aware of the Information packet</w:t>
      </w:r>
      <w:r w:rsidR="00E76A59">
        <w:rPr>
          <w:lang w:val="mi-NZ"/>
        </w:rPr>
        <w:t xml:space="preserve"> needed closer to the event.</w:t>
      </w:r>
      <w:r w:rsidR="004821B3" w:rsidRPr="004821B3">
        <w:rPr>
          <w:lang w:val="mi-NZ"/>
        </w:rPr>
        <w:t xml:space="preserve"> </w:t>
      </w:r>
      <w:r w:rsidR="004821B3">
        <w:rPr>
          <w:lang w:val="mi-NZ"/>
        </w:rPr>
        <w:t xml:space="preserve">Anne Hall will look into </w:t>
      </w:r>
      <w:r w:rsidR="00E4592D">
        <w:rPr>
          <w:lang w:val="mi-NZ"/>
        </w:rPr>
        <w:t xml:space="preserve">space for </w:t>
      </w:r>
      <w:r w:rsidR="004821B3">
        <w:rPr>
          <w:lang w:val="mi-NZ"/>
        </w:rPr>
        <w:t xml:space="preserve">website </w:t>
      </w:r>
      <w:r w:rsidR="00E4592D">
        <w:rPr>
          <w:lang w:val="mi-NZ"/>
        </w:rPr>
        <w:t>information</w:t>
      </w:r>
      <w:r w:rsidR="004821B3">
        <w:rPr>
          <w:lang w:val="mi-NZ"/>
        </w:rPr>
        <w:t xml:space="preserve"> for YM similar to that being used for Summer Gathering 2020/21.</w:t>
      </w:r>
    </w:p>
    <w:p w:rsidR="004821B3" w:rsidRDefault="004821B3" w:rsidP="004821B3">
      <w:pPr>
        <w:pStyle w:val="ListParagraph"/>
        <w:spacing w:line="276" w:lineRule="auto"/>
        <w:rPr>
          <w:lang w:val="mi-NZ"/>
        </w:rPr>
      </w:pPr>
    </w:p>
    <w:p w:rsidR="00C158D8" w:rsidRDefault="004821B3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 w:rsidRPr="004821B3">
        <w:rPr>
          <w:lang w:val="mi-NZ"/>
        </w:rPr>
        <w:t>Alistair will ask for any information available from the YM2020 LAC from Northern MM.</w:t>
      </w:r>
    </w:p>
    <w:p w:rsidR="00AF4CD5" w:rsidRPr="00AF4CD5" w:rsidRDefault="00AF4CD5" w:rsidP="004821B3">
      <w:pPr>
        <w:pStyle w:val="ListParagraph"/>
        <w:spacing w:line="276" w:lineRule="auto"/>
        <w:rPr>
          <w:lang w:val="mi-NZ"/>
        </w:rPr>
      </w:pPr>
    </w:p>
    <w:p w:rsidR="00AF4CD5" w:rsidRDefault="00AF4CD5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>
        <w:rPr>
          <w:lang w:val="mi-NZ"/>
        </w:rPr>
        <w:t>We agreed to the next meeting via Zoom on Monday November 2 at 7pm.</w:t>
      </w:r>
    </w:p>
    <w:p w:rsidR="00AF4CD5" w:rsidRPr="00AF4CD5" w:rsidRDefault="00AF4CD5" w:rsidP="004821B3">
      <w:pPr>
        <w:pStyle w:val="ListParagraph"/>
        <w:spacing w:line="276" w:lineRule="auto"/>
        <w:rPr>
          <w:lang w:val="mi-NZ"/>
        </w:rPr>
      </w:pPr>
    </w:p>
    <w:p w:rsidR="00AF4CD5" w:rsidRDefault="00AF4CD5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>
        <w:rPr>
          <w:lang w:val="mi-NZ"/>
        </w:rPr>
        <w:t xml:space="preserve">Noting that the ANZ Newsletter deadline is in 6 days,  Anne has circulated a brief </w:t>
      </w:r>
      <w:r w:rsidR="00306E7F">
        <w:rPr>
          <w:lang w:val="mi-NZ"/>
        </w:rPr>
        <w:t xml:space="preserve">YM 2021 reminder draft </w:t>
      </w:r>
      <w:r>
        <w:rPr>
          <w:lang w:val="mi-NZ"/>
        </w:rPr>
        <w:t xml:space="preserve">for review  before sending it on </w:t>
      </w:r>
      <w:r w:rsidR="00E4592D">
        <w:rPr>
          <w:lang w:val="mi-NZ"/>
        </w:rPr>
        <w:t>to</w:t>
      </w:r>
      <w:r>
        <w:rPr>
          <w:lang w:val="mi-NZ"/>
        </w:rPr>
        <w:t xml:space="preserve"> the </w:t>
      </w:r>
      <w:r w:rsidR="00CE0857">
        <w:rPr>
          <w:lang w:val="mi-NZ"/>
        </w:rPr>
        <w:t>N</w:t>
      </w:r>
      <w:r>
        <w:rPr>
          <w:lang w:val="mi-NZ"/>
        </w:rPr>
        <w:t>ewsletter.</w:t>
      </w:r>
    </w:p>
    <w:p w:rsidR="00AF4CD5" w:rsidRPr="00AF4CD5" w:rsidRDefault="00AF4CD5" w:rsidP="004821B3">
      <w:pPr>
        <w:pStyle w:val="ListParagraph"/>
        <w:spacing w:line="276" w:lineRule="auto"/>
        <w:rPr>
          <w:lang w:val="mi-NZ"/>
        </w:rPr>
      </w:pPr>
    </w:p>
    <w:p w:rsidR="00AF4CD5" w:rsidRDefault="00306E7F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>
        <w:rPr>
          <w:lang w:val="mi-NZ"/>
        </w:rPr>
        <w:t xml:space="preserve">The full YM 2021 Announcement will be sent to the YM clerk for the </w:t>
      </w:r>
      <w:r w:rsidR="00CE0857">
        <w:rPr>
          <w:lang w:val="mi-NZ"/>
        </w:rPr>
        <w:t xml:space="preserve">Clerks </w:t>
      </w:r>
      <w:r>
        <w:rPr>
          <w:lang w:val="mi-NZ"/>
        </w:rPr>
        <w:t>Newsletter before Summer Gathering and also posted on the Quaker website. Anne is working on this.</w:t>
      </w:r>
      <w:r w:rsidR="00E4592D">
        <w:rPr>
          <w:lang w:val="mi-NZ"/>
        </w:rPr>
        <w:t xml:space="preserve"> Full information will go in the March 2021 Newsletter.</w:t>
      </w:r>
    </w:p>
    <w:p w:rsidR="00920C34" w:rsidRPr="00920C34" w:rsidRDefault="00920C34" w:rsidP="004821B3">
      <w:pPr>
        <w:pStyle w:val="ListParagraph"/>
        <w:spacing w:line="276" w:lineRule="auto"/>
        <w:rPr>
          <w:lang w:val="mi-NZ"/>
        </w:rPr>
      </w:pPr>
    </w:p>
    <w:p w:rsidR="00920C34" w:rsidRDefault="00920C34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>
        <w:rPr>
          <w:lang w:val="mi-NZ"/>
        </w:rPr>
        <w:t>Alistair will set up a gmail account for YM2021 enquiries</w:t>
      </w:r>
      <w:r w:rsidR="00E76A59">
        <w:rPr>
          <w:lang w:val="mi-NZ"/>
        </w:rPr>
        <w:t>, registration etc.</w:t>
      </w:r>
    </w:p>
    <w:p w:rsidR="00306E7F" w:rsidRPr="00306E7F" w:rsidRDefault="00306E7F" w:rsidP="004821B3">
      <w:pPr>
        <w:pStyle w:val="ListParagraph"/>
        <w:spacing w:line="276" w:lineRule="auto"/>
        <w:rPr>
          <w:lang w:val="mi-NZ"/>
        </w:rPr>
      </w:pPr>
    </w:p>
    <w:p w:rsidR="00E07E6B" w:rsidRDefault="00306E7F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>
        <w:rPr>
          <w:lang w:val="mi-NZ"/>
        </w:rPr>
        <w:t xml:space="preserve">Alistair is working on the budget for the event.   El Rancho has a minimum registration clause which means if we fall below it, we are still </w:t>
      </w:r>
      <w:r w:rsidR="00E4592D">
        <w:rPr>
          <w:lang w:val="mi-NZ"/>
        </w:rPr>
        <w:t xml:space="preserve">liable </w:t>
      </w:r>
      <w:r>
        <w:rPr>
          <w:lang w:val="mi-NZ"/>
        </w:rPr>
        <w:t>f</w:t>
      </w:r>
      <w:r w:rsidR="002A0D96">
        <w:rPr>
          <w:lang w:val="mi-NZ"/>
        </w:rPr>
        <w:t>o</w:t>
      </w:r>
      <w:r>
        <w:rPr>
          <w:lang w:val="mi-NZ"/>
        </w:rPr>
        <w:t xml:space="preserve">r </w:t>
      </w:r>
      <w:r w:rsidR="001B2A01">
        <w:rPr>
          <w:lang w:val="mi-NZ"/>
        </w:rPr>
        <w:t>payment. This has not been a problem in the past but Covid-19 has complicated this. We had already paid the confirmation deposit and agreed to a minimum hire rate of $2640.00 per night</w:t>
      </w:r>
      <w:r w:rsidR="00CE0857">
        <w:rPr>
          <w:lang w:val="mi-NZ"/>
        </w:rPr>
        <w:t xml:space="preserve"> before Covid-19 disrupted everything. </w:t>
      </w:r>
      <w:r w:rsidR="001B2A01">
        <w:rPr>
          <w:lang w:val="mi-NZ"/>
        </w:rPr>
        <w:t>Using</w:t>
      </w:r>
      <w:r w:rsidR="001D4B8C">
        <w:rPr>
          <w:lang w:val="mi-NZ"/>
        </w:rPr>
        <w:t xml:space="preserve"> </w:t>
      </w:r>
      <w:r w:rsidR="00860CFD">
        <w:rPr>
          <w:lang w:val="mi-NZ"/>
        </w:rPr>
        <w:t>a</w:t>
      </w:r>
      <w:r w:rsidR="001D4B8C">
        <w:rPr>
          <w:lang w:val="mi-NZ"/>
        </w:rPr>
        <w:t xml:space="preserve">s a rough guide the </w:t>
      </w:r>
      <w:r w:rsidR="009D346C">
        <w:rPr>
          <w:lang w:val="mi-NZ"/>
        </w:rPr>
        <w:t xml:space="preserve">total booking fees from ER </w:t>
      </w:r>
      <w:r w:rsidR="001D4B8C">
        <w:rPr>
          <w:lang w:val="mi-NZ"/>
        </w:rPr>
        <w:t xml:space="preserve">and </w:t>
      </w:r>
      <w:r w:rsidR="001B2A01">
        <w:rPr>
          <w:lang w:val="mi-NZ"/>
        </w:rPr>
        <w:t xml:space="preserve"> registration fees</w:t>
      </w:r>
      <w:r w:rsidR="001D4B8C">
        <w:rPr>
          <w:lang w:val="mi-NZ"/>
        </w:rPr>
        <w:t xml:space="preserve"> </w:t>
      </w:r>
      <w:r w:rsidR="009D346C">
        <w:rPr>
          <w:lang w:val="mi-NZ"/>
        </w:rPr>
        <w:t xml:space="preserve">we charged </w:t>
      </w:r>
      <w:r w:rsidR="001D4B8C">
        <w:rPr>
          <w:lang w:val="mi-NZ"/>
        </w:rPr>
        <w:t>f</w:t>
      </w:r>
      <w:r w:rsidR="009D346C">
        <w:rPr>
          <w:lang w:val="mi-NZ"/>
        </w:rPr>
        <w:t xml:space="preserve">or </w:t>
      </w:r>
      <w:r w:rsidR="001D4B8C">
        <w:rPr>
          <w:lang w:val="mi-NZ"/>
        </w:rPr>
        <w:t xml:space="preserve">YM 2017 </w:t>
      </w:r>
      <w:r w:rsidR="00860CFD">
        <w:rPr>
          <w:lang w:val="mi-NZ"/>
        </w:rPr>
        <w:t>(</w:t>
      </w:r>
      <w:r w:rsidR="001D4B8C">
        <w:rPr>
          <w:lang w:val="mi-NZ"/>
        </w:rPr>
        <w:t xml:space="preserve">which was </w:t>
      </w:r>
      <w:r w:rsidR="001B2A01">
        <w:rPr>
          <w:lang w:val="mi-NZ"/>
        </w:rPr>
        <w:t xml:space="preserve"> </w:t>
      </w:r>
      <w:r w:rsidR="001B2A01">
        <w:rPr>
          <w:lang w:val="mi-NZ"/>
        </w:rPr>
        <w:lastRenderedPageBreak/>
        <w:t>hosted at El Rancho by Wellington MM,</w:t>
      </w:r>
      <w:r w:rsidR="00860CFD">
        <w:rPr>
          <w:lang w:val="mi-NZ"/>
        </w:rPr>
        <w:t>)</w:t>
      </w:r>
      <w:r w:rsidR="001B2A01">
        <w:rPr>
          <w:lang w:val="mi-NZ"/>
        </w:rPr>
        <w:t xml:space="preserve"> we would show a loss</w:t>
      </w:r>
      <w:r w:rsidR="001D4B8C">
        <w:rPr>
          <w:lang w:val="mi-NZ"/>
        </w:rPr>
        <w:t xml:space="preserve"> </w:t>
      </w:r>
      <w:r w:rsidR="00860CFD">
        <w:rPr>
          <w:lang w:val="mi-NZ"/>
        </w:rPr>
        <w:t>given the current rates from El Rancho</w:t>
      </w:r>
      <w:r w:rsidR="009D346C">
        <w:rPr>
          <w:lang w:val="mi-NZ"/>
        </w:rPr>
        <w:t xml:space="preserve"> even if the attendance numbers were similar.</w:t>
      </w:r>
      <w:r w:rsidR="00860CFD">
        <w:rPr>
          <w:lang w:val="mi-NZ"/>
        </w:rPr>
        <w:t xml:space="preserve"> W</w:t>
      </w:r>
      <w:r w:rsidR="001D4B8C">
        <w:rPr>
          <w:lang w:val="mi-NZ"/>
        </w:rPr>
        <w:t xml:space="preserve">e plan at least a 10% increase </w:t>
      </w:r>
      <w:r w:rsidR="009D346C">
        <w:rPr>
          <w:lang w:val="mi-NZ"/>
        </w:rPr>
        <w:t>over</w:t>
      </w:r>
      <w:r w:rsidR="001D4B8C">
        <w:rPr>
          <w:lang w:val="mi-NZ"/>
        </w:rPr>
        <w:t xml:space="preserve"> the registration fees for YM</w:t>
      </w:r>
      <w:r w:rsidR="009D346C">
        <w:rPr>
          <w:lang w:val="mi-NZ"/>
        </w:rPr>
        <w:t xml:space="preserve">2017. </w:t>
      </w:r>
      <w:r w:rsidR="001D4B8C">
        <w:rPr>
          <w:lang w:val="mi-NZ"/>
        </w:rPr>
        <w:t xml:space="preserve">  The uncertainty of having enough registrations to cover costs is now </w:t>
      </w:r>
      <w:r w:rsidR="00F972E4">
        <w:rPr>
          <w:lang w:val="mi-NZ"/>
        </w:rPr>
        <w:t xml:space="preserve">further </w:t>
      </w:r>
      <w:r w:rsidR="001D4B8C">
        <w:rPr>
          <w:lang w:val="mi-NZ"/>
        </w:rPr>
        <w:t xml:space="preserve">complicated by Covid -19.   </w:t>
      </w:r>
    </w:p>
    <w:p w:rsidR="00E07E6B" w:rsidRPr="00E07E6B" w:rsidRDefault="00E07E6B" w:rsidP="004821B3">
      <w:pPr>
        <w:pStyle w:val="ListParagraph"/>
        <w:spacing w:line="276" w:lineRule="auto"/>
        <w:rPr>
          <w:lang w:val="mi-NZ"/>
        </w:rPr>
      </w:pPr>
    </w:p>
    <w:p w:rsidR="00306E7F" w:rsidRDefault="001D4B8C" w:rsidP="004821B3">
      <w:pPr>
        <w:pStyle w:val="ListParagraph"/>
        <w:numPr>
          <w:ilvl w:val="1"/>
          <w:numId w:val="3"/>
        </w:numPr>
        <w:spacing w:line="276" w:lineRule="auto"/>
        <w:rPr>
          <w:lang w:val="mi-NZ"/>
        </w:rPr>
      </w:pPr>
      <w:r>
        <w:rPr>
          <w:lang w:val="mi-NZ"/>
        </w:rPr>
        <w:t xml:space="preserve">If El Rancho must cancel because of </w:t>
      </w:r>
      <w:r w:rsidR="004821B3">
        <w:rPr>
          <w:lang w:val="mi-NZ"/>
        </w:rPr>
        <w:t xml:space="preserve">the area </w:t>
      </w:r>
      <w:r w:rsidR="003207AD">
        <w:rPr>
          <w:lang w:val="mi-NZ"/>
        </w:rPr>
        <w:t xml:space="preserve">being in </w:t>
      </w:r>
      <w:r>
        <w:rPr>
          <w:lang w:val="mi-NZ"/>
        </w:rPr>
        <w:t>Covid</w:t>
      </w:r>
      <w:r w:rsidR="003207AD">
        <w:rPr>
          <w:lang w:val="mi-NZ"/>
        </w:rPr>
        <w:t xml:space="preserve">-19 Level 3 or 4 </w:t>
      </w:r>
      <w:r>
        <w:rPr>
          <w:lang w:val="mi-NZ"/>
        </w:rPr>
        <w:t xml:space="preserve">there is no problem. The problem is of course Level 2 where </w:t>
      </w:r>
      <w:r w:rsidR="00E07E6B">
        <w:rPr>
          <w:lang w:val="mi-NZ"/>
        </w:rPr>
        <w:t>El Rancho is still open but we might not have enough people attending YM. We can cancel the booking until March and only lose the non refundable deposit of $1000.</w:t>
      </w:r>
      <w:r w:rsidR="00920C34">
        <w:rPr>
          <w:lang w:val="mi-NZ"/>
        </w:rPr>
        <w:t xml:space="preserve"> More, and substan</w:t>
      </w:r>
      <w:r w:rsidR="000303BB">
        <w:rPr>
          <w:lang w:val="mi-NZ"/>
        </w:rPr>
        <w:t>t</w:t>
      </w:r>
      <w:r w:rsidR="00920C34">
        <w:rPr>
          <w:lang w:val="mi-NZ"/>
        </w:rPr>
        <w:t xml:space="preserve">ial,  financial liabilty </w:t>
      </w:r>
      <w:r w:rsidR="003207AD">
        <w:rPr>
          <w:lang w:val="mi-NZ"/>
        </w:rPr>
        <w:t xml:space="preserve">is encurred </w:t>
      </w:r>
      <w:r w:rsidR="00920C34">
        <w:rPr>
          <w:lang w:val="mi-NZ"/>
        </w:rPr>
        <w:t>at 60 day</w:t>
      </w:r>
      <w:r w:rsidR="003207AD">
        <w:rPr>
          <w:lang w:val="mi-NZ"/>
        </w:rPr>
        <w:t>s</w:t>
      </w:r>
      <w:r w:rsidR="00920C34">
        <w:rPr>
          <w:lang w:val="mi-NZ"/>
        </w:rPr>
        <w:t xml:space="preserve"> before and 7 days before the event.</w:t>
      </w:r>
      <w:r w:rsidR="001B6964">
        <w:rPr>
          <w:lang w:val="mi-NZ"/>
        </w:rPr>
        <w:t xml:space="preserve"> </w:t>
      </w:r>
    </w:p>
    <w:p w:rsidR="001B6964" w:rsidRDefault="001B6964" w:rsidP="004821B3">
      <w:pPr>
        <w:pStyle w:val="ListParagraph"/>
        <w:spacing w:line="276" w:lineRule="auto"/>
        <w:rPr>
          <w:lang w:val="mi-NZ"/>
        </w:rPr>
      </w:pPr>
    </w:p>
    <w:p w:rsidR="001B6964" w:rsidRDefault="001B6964" w:rsidP="004821B3">
      <w:pPr>
        <w:pStyle w:val="ListParagraph"/>
        <w:numPr>
          <w:ilvl w:val="1"/>
          <w:numId w:val="3"/>
        </w:numPr>
        <w:spacing w:line="276" w:lineRule="auto"/>
        <w:rPr>
          <w:lang w:val="mi-NZ"/>
        </w:rPr>
      </w:pPr>
      <w:r>
        <w:rPr>
          <w:lang w:val="mi-NZ"/>
        </w:rPr>
        <w:t>Final numbers for accomodation, catering and day visitors are required by El Rancho ten days before commencement of the booking.</w:t>
      </w:r>
      <w:r w:rsidR="003207AD">
        <w:rPr>
          <w:lang w:val="mi-NZ"/>
        </w:rPr>
        <w:t xml:space="preserve"> That will set our final booking fee.</w:t>
      </w:r>
    </w:p>
    <w:p w:rsidR="00E07E6B" w:rsidRPr="00E07E6B" w:rsidRDefault="00E07E6B" w:rsidP="004821B3">
      <w:pPr>
        <w:pStyle w:val="ListParagraph"/>
        <w:spacing w:line="276" w:lineRule="auto"/>
        <w:rPr>
          <w:lang w:val="mi-NZ"/>
        </w:rPr>
      </w:pPr>
    </w:p>
    <w:p w:rsidR="00E07E6B" w:rsidRDefault="00E07E6B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>
        <w:rPr>
          <w:lang w:val="mi-NZ"/>
        </w:rPr>
        <w:t>Alistair and Anne will be meeting with the YM Clerk soon and will take the opportunity to discuss the following issues.</w:t>
      </w:r>
    </w:p>
    <w:p w:rsidR="00E07E6B" w:rsidRPr="00B51B14" w:rsidRDefault="00E07E6B" w:rsidP="004821B3">
      <w:pPr>
        <w:pStyle w:val="ListParagraph"/>
        <w:numPr>
          <w:ilvl w:val="1"/>
          <w:numId w:val="3"/>
        </w:numPr>
        <w:spacing w:line="276" w:lineRule="auto"/>
        <w:rPr>
          <w:lang w:val="mi-NZ"/>
        </w:rPr>
      </w:pPr>
      <w:r>
        <w:rPr>
          <w:lang w:val="mi-NZ"/>
        </w:rPr>
        <w:t>Will we want to proceed</w:t>
      </w:r>
      <w:r w:rsidR="00920C34">
        <w:rPr>
          <w:lang w:val="mi-NZ"/>
        </w:rPr>
        <w:t xml:space="preserve"> with holding YM at El Rancho</w:t>
      </w:r>
      <w:r>
        <w:rPr>
          <w:lang w:val="mi-NZ"/>
        </w:rPr>
        <w:t xml:space="preserve"> if the country is under Level 2 restrictions</w:t>
      </w:r>
      <w:r w:rsidR="00920C34">
        <w:rPr>
          <w:lang w:val="mi-NZ"/>
        </w:rPr>
        <w:t xml:space="preserve"> and when would we decide?</w:t>
      </w:r>
    </w:p>
    <w:p w:rsidR="00E07E6B" w:rsidRDefault="00E07E6B" w:rsidP="004821B3">
      <w:pPr>
        <w:pStyle w:val="ListParagraph"/>
        <w:numPr>
          <w:ilvl w:val="1"/>
          <w:numId w:val="3"/>
        </w:numPr>
        <w:spacing w:line="276" w:lineRule="auto"/>
        <w:rPr>
          <w:lang w:val="mi-NZ"/>
        </w:rPr>
      </w:pPr>
      <w:r>
        <w:rPr>
          <w:lang w:val="mi-NZ"/>
        </w:rPr>
        <w:t>Does YM wish to provide fina</w:t>
      </w:r>
      <w:r w:rsidR="00E4592D">
        <w:rPr>
          <w:lang w:val="mi-NZ"/>
        </w:rPr>
        <w:t>n</w:t>
      </w:r>
      <w:r>
        <w:rPr>
          <w:lang w:val="mi-NZ"/>
        </w:rPr>
        <w:t>cial support in the event of a serious shortfall?</w:t>
      </w:r>
    </w:p>
    <w:p w:rsidR="00E07E6B" w:rsidRDefault="00920C34" w:rsidP="004821B3">
      <w:pPr>
        <w:pStyle w:val="ListParagraph"/>
        <w:numPr>
          <w:ilvl w:val="1"/>
          <w:numId w:val="3"/>
        </w:numPr>
        <w:spacing w:line="276" w:lineRule="auto"/>
        <w:rPr>
          <w:lang w:val="mi-NZ"/>
        </w:rPr>
      </w:pPr>
      <w:r>
        <w:rPr>
          <w:lang w:val="mi-NZ"/>
        </w:rPr>
        <w:t>Will we plan to provide Zoom attendance to YM.  At what cost? If we do will it discourage actual enrollment and attendance at YM</w:t>
      </w:r>
      <w:r w:rsidR="00F972E4">
        <w:rPr>
          <w:lang w:val="mi-NZ"/>
        </w:rPr>
        <w:t>?</w:t>
      </w:r>
    </w:p>
    <w:p w:rsidR="00C158D8" w:rsidRDefault="00C158D8" w:rsidP="004821B3">
      <w:pPr>
        <w:pStyle w:val="ListParagraph"/>
        <w:spacing w:line="276" w:lineRule="auto"/>
        <w:ind w:left="1440"/>
        <w:rPr>
          <w:lang w:val="mi-NZ"/>
        </w:rPr>
      </w:pPr>
    </w:p>
    <w:p w:rsidR="001B6964" w:rsidRDefault="00C158D8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>
        <w:rPr>
          <w:lang w:val="mi-NZ"/>
        </w:rPr>
        <w:t xml:space="preserve"> Patricia suggested we might contact Australia YM about their experiences holding more of an actual YM on Zoom.  We had been discussing th</w:t>
      </w:r>
      <w:r w:rsidR="001B6964">
        <w:rPr>
          <w:lang w:val="mi-NZ"/>
        </w:rPr>
        <w:t xml:space="preserve">at </w:t>
      </w:r>
      <w:r w:rsidR="00860CFD">
        <w:rPr>
          <w:lang w:val="mi-NZ"/>
        </w:rPr>
        <w:t xml:space="preserve">since YM in session had to be cancelled because of the Covid-19 levels at the time, </w:t>
      </w:r>
      <w:r w:rsidR="001B6964">
        <w:rPr>
          <w:lang w:val="mi-NZ"/>
        </w:rPr>
        <w:t>NZ</w:t>
      </w:r>
      <w:r>
        <w:rPr>
          <w:lang w:val="mi-NZ"/>
        </w:rPr>
        <w:t xml:space="preserve">YM2020  </w:t>
      </w:r>
      <w:r w:rsidR="001B6964">
        <w:rPr>
          <w:lang w:val="mi-NZ"/>
        </w:rPr>
        <w:t xml:space="preserve">held a Zoom </w:t>
      </w:r>
      <w:r>
        <w:rPr>
          <w:lang w:val="mi-NZ"/>
        </w:rPr>
        <w:t xml:space="preserve">Meeting for </w:t>
      </w:r>
      <w:r w:rsidR="001B6964">
        <w:rPr>
          <w:lang w:val="mi-NZ"/>
        </w:rPr>
        <w:t>W</w:t>
      </w:r>
      <w:r>
        <w:rPr>
          <w:lang w:val="mi-NZ"/>
        </w:rPr>
        <w:t>orship</w:t>
      </w:r>
      <w:r w:rsidR="001B6964">
        <w:rPr>
          <w:lang w:val="mi-NZ"/>
        </w:rPr>
        <w:t xml:space="preserve"> but actual business was carried out by the Clerk’s letter and Standing Committee correspondence.</w:t>
      </w:r>
    </w:p>
    <w:p w:rsidR="001B6964" w:rsidRDefault="001B6964" w:rsidP="004821B3">
      <w:pPr>
        <w:pStyle w:val="ListParagraph"/>
        <w:spacing w:line="276" w:lineRule="auto"/>
        <w:rPr>
          <w:lang w:val="mi-NZ"/>
        </w:rPr>
      </w:pPr>
    </w:p>
    <w:p w:rsidR="001B6964" w:rsidRDefault="001B6964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>
        <w:rPr>
          <w:lang w:val="mi-NZ"/>
        </w:rPr>
        <w:t xml:space="preserve">We spoke briefly about our side of the planning for the Quaker Lecture. A hall at El Rancho has been reserved but may not be needed if a major lecturer is not invited this time.  </w:t>
      </w:r>
      <w:r w:rsidR="00860CFD">
        <w:rPr>
          <w:lang w:val="mi-NZ"/>
        </w:rPr>
        <w:t>Patricia , our QLC liasion continues to be in touch with Jim Flewitt .</w:t>
      </w:r>
    </w:p>
    <w:p w:rsidR="00E76A59" w:rsidRPr="00E76A59" w:rsidRDefault="00E76A59" w:rsidP="004821B3">
      <w:pPr>
        <w:pStyle w:val="ListParagraph"/>
        <w:spacing w:line="276" w:lineRule="auto"/>
        <w:rPr>
          <w:lang w:val="mi-NZ"/>
        </w:rPr>
      </w:pPr>
    </w:p>
    <w:p w:rsidR="00E76A59" w:rsidRDefault="00E76A59" w:rsidP="004821B3">
      <w:pPr>
        <w:pStyle w:val="ListParagraph"/>
        <w:numPr>
          <w:ilvl w:val="0"/>
          <w:numId w:val="3"/>
        </w:numPr>
        <w:spacing w:line="276" w:lineRule="auto"/>
        <w:rPr>
          <w:lang w:val="mi-NZ"/>
        </w:rPr>
      </w:pPr>
      <w:r>
        <w:rPr>
          <w:lang w:val="mi-NZ"/>
        </w:rPr>
        <w:t>We spoke briefly about the support needed to provide and supplement the various tea and coffee breaks.  We spoke about the voluteers that will be needed for various last minute tasks.</w:t>
      </w:r>
    </w:p>
    <w:p w:rsidR="00860CFD" w:rsidRPr="00860CFD" w:rsidRDefault="00860CFD" w:rsidP="004821B3">
      <w:pPr>
        <w:pStyle w:val="ListParagraph"/>
        <w:spacing w:line="276" w:lineRule="auto"/>
        <w:rPr>
          <w:lang w:val="mi-NZ"/>
        </w:rPr>
      </w:pPr>
    </w:p>
    <w:p w:rsidR="00860CFD" w:rsidRDefault="00860CFD" w:rsidP="004821B3">
      <w:pPr>
        <w:spacing w:line="276" w:lineRule="auto"/>
        <w:rPr>
          <w:lang w:val="mi-NZ"/>
        </w:rPr>
      </w:pPr>
      <w:r w:rsidRPr="00E76A59">
        <w:rPr>
          <w:lang w:val="mi-NZ"/>
        </w:rPr>
        <w:t>We ended the meeting at about 8:45 pm agreeing it had been productive.</w:t>
      </w:r>
    </w:p>
    <w:p w:rsidR="00E76A59" w:rsidRDefault="00E76A59" w:rsidP="004821B3">
      <w:pPr>
        <w:spacing w:line="276" w:lineRule="auto"/>
        <w:rPr>
          <w:lang w:val="mi-NZ"/>
        </w:rPr>
      </w:pPr>
    </w:p>
    <w:p w:rsidR="004821B3" w:rsidRPr="004F2BB4" w:rsidRDefault="00E76A59">
      <w:pPr>
        <w:spacing w:line="276" w:lineRule="auto"/>
        <w:rPr>
          <w:lang w:val="mi-NZ"/>
        </w:rPr>
      </w:pPr>
      <w:r>
        <w:rPr>
          <w:lang w:val="mi-NZ"/>
        </w:rPr>
        <w:t>Deborah Gimpelson, recording clerk of the evening</w:t>
      </w:r>
    </w:p>
    <w:sectPr w:rsidR="004821B3" w:rsidRPr="004F2BB4" w:rsidSect="009D346C">
      <w:pgSz w:w="11900" w:h="16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6F6"/>
    <w:multiLevelType w:val="hybridMultilevel"/>
    <w:tmpl w:val="F9CA8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82E15"/>
    <w:multiLevelType w:val="hybridMultilevel"/>
    <w:tmpl w:val="F15CD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D59FB"/>
    <w:multiLevelType w:val="hybridMultilevel"/>
    <w:tmpl w:val="86A2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borah Gimpelson">
    <w15:presenceInfo w15:providerId="None" w15:userId="Deborah Gimpelso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4F2BB4"/>
    <w:rsid w:val="000303BB"/>
    <w:rsid w:val="00040D62"/>
    <w:rsid w:val="001178BA"/>
    <w:rsid w:val="001361C2"/>
    <w:rsid w:val="001919C0"/>
    <w:rsid w:val="001B2A01"/>
    <w:rsid w:val="001B6964"/>
    <w:rsid w:val="001D4B8C"/>
    <w:rsid w:val="002A0D96"/>
    <w:rsid w:val="00306E7F"/>
    <w:rsid w:val="003207AD"/>
    <w:rsid w:val="00445AC1"/>
    <w:rsid w:val="00481EE1"/>
    <w:rsid w:val="004821B3"/>
    <w:rsid w:val="004F2BB4"/>
    <w:rsid w:val="004F7AB4"/>
    <w:rsid w:val="0051714C"/>
    <w:rsid w:val="006227AB"/>
    <w:rsid w:val="007426CC"/>
    <w:rsid w:val="008275CC"/>
    <w:rsid w:val="0084421B"/>
    <w:rsid w:val="00860CFD"/>
    <w:rsid w:val="00920C34"/>
    <w:rsid w:val="009D346C"/>
    <w:rsid w:val="00A925CC"/>
    <w:rsid w:val="00AF4CD5"/>
    <w:rsid w:val="00B107EC"/>
    <w:rsid w:val="00B51B14"/>
    <w:rsid w:val="00C158D8"/>
    <w:rsid w:val="00CB72A6"/>
    <w:rsid w:val="00CC573E"/>
    <w:rsid w:val="00CE0857"/>
    <w:rsid w:val="00D12CEB"/>
    <w:rsid w:val="00D2687F"/>
    <w:rsid w:val="00E07E6B"/>
    <w:rsid w:val="00E4592D"/>
    <w:rsid w:val="00E76A59"/>
    <w:rsid w:val="00F972E4"/>
    <w:rsid w:val="00FD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Gimpelson</dc:creator>
  <cp:lastModifiedBy>Alistair</cp:lastModifiedBy>
  <cp:revision>3</cp:revision>
  <dcterms:created xsi:type="dcterms:W3CDTF">2020-11-01T05:50:00Z</dcterms:created>
  <dcterms:modified xsi:type="dcterms:W3CDTF">2021-01-17T01:02:00Z</dcterms:modified>
</cp:coreProperties>
</file>